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2C" w:rsidRPr="00EA7D25" w:rsidRDefault="000C49AF">
      <w:pPr>
        <w:rPr>
          <w:rFonts w:ascii="Times New Roman" w:hAnsi="Times New Roman" w:cs="Times New Roman"/>
        </w:rPr>
      </w:pPr>
      <w:r w:rsidRPr="00EA7D25">
        <w:rPr>
          <w:rFonts w:ascii="Times New Roman" w:hAnsi="Times New Roman" w:cs="Times New Roman"/>
        </w:rPr>
        <w:t xml:space="preserve"> ___</w:t>
      </w:r>
      <w:r w:rsidR="003C0475" w:rsidRPr="00EA7D25">
        <w:rPr>
          <w:rFonts w:ascii="Times New Roman" w:hAnsi="Times New Roman" w:cs="Times New Roman"/>
        </w:rPr>
        <w:t>Institutul</w:t>
      </w:r>
      <w:r w:rsidR="003C0475" w:rsidRPr="00EA7D25">
        <w:rPr>
          <w:rFonts w:ascii="Times New Roman" w:hAnsi="Times New Roman" w:cs="Times New Roman"/>
          <w:lang w:val="ro-RO"/>
        </w:rPr>
        <w:t xml:space="preserve"> „Bucovina”</w:t>
      </w:r>
      <w:r w:rsidRPr="00EA7D25">
        <w:rPr>
          <w:rFonts w:ascii="Times New Roman" w:hAnsi="Times New Roman" w:cs="Times New Roman"/>
        </w:rPr>
        <w:t>_____________________________</w:t>
      </w:r>
    </w:p>
    <w:p w:rsidR="00EA7D25" w:rsidRDefault="00EA7D25" w:rsidP="000C49AF">
      <w:pPr>
        <w:jc w:val="right"/>
        <w:rPr>
          <w:rFonts w:ascii="Arial" w:hAnsi="Arial" w:cs="Arial"/>
          <w:b/>
        </w:rPr>
      </w:pPr>
    </w:p>
    <w:p w:rsidR="000C49AF" w:rsidRPr="000C49AF" w:rsidRDefault="000C49AF" w:rsidP="000C49AF">
      <w:pPr>
        <w:jc w:val="right"/>
        <w:rPr>
          <w:rFonts w:ascii="Arial" w:hAnsi="Arial" w:cs="Arial"/>
          <w:b/>
        </w:rPr>
      </w:pPr>
      <w:r w:rsidRPr="000C49AF">
        <w:rPr>
          <w:rFonts w:ascii="Arial" w:hAnsi="Arial" w:cs="Arial"/>
          <w:b/>
        </w:rPr>
        <w:t>Anexa 2</w:t>
      </w:r>
    </w:p>
    <w:p w:rsidR="000C49AF" w:rsidRPr="000C49AF" w:rsidRDefault="000C49AF" w:rsidP="000C49AF">
      <w:pPr>
        <w:jc w:val="center"/>
        <w:rPr>
          <w:rFonts w:ascii="Arial" w:hAnsi="Arial" w:cs="Arial"/>
          <w:b/>
        </w:rPr>
      </w:pPr>
      <w:r w:rsidRPr="000C49AF">
        <w:rPr>
          <w:rFonts w:ascii="Arial" w:hAnsi="Arial" w:cs="Arial"/>
          <w:b/>
        </w:rPr>
        <w:t>Tabel</w:t>
      </w:r>
    </w:p>
    <w:p w:rsidR="000C49AF" w:rsidRPr="000C49AF" w:rsidRDefault="000C49AF" w:rsidP="000C49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0C49AF">
        <w:rPr>
          <w:rFonts w:ascii="Arial" w:hAnsi="Arial" w:cs="Arial"/>
          <w:b/>
        </w:rPr>
        <w:t>u rezultatele institutelor Academiei Române în anul 2014</w:t>
      </w:r>
    </w:p>
    <w:tbl>
      <w:tblPr>
        <w:tblStyle w:val="TableGrid"/>
        <w:tblW w:w="0" w:type="auto"/>
        <w:tblLayout w:type="fixed"/>
        <w:tblLook w:val="04A0"/>
      </w:tblPr>
      <w:tblGrid>
        <w:gridCol w:w="411"/>
        <w:gridCol w:w="597"/>
        <w:gridCol w:w="630"/>
        <w:gridCol w:w="540"/>
        <w:gridCol w:w="450"/>
        <w:gridCol w:w="450"/>
        <w:gridCol w:w="540"/>
        <w:gridCol w:w="630"/>
        <w:gridCol w:w="630"/>
        <w:gridCol w:w="630"/>
        <w:gridCol w:w="720"/>
        <w:gridCol w:w="720"/>
        <w:gridCol w:w="720"/>
        <w:gridCol w:w="540"/>
        <w:gridCol w:w="540"/>
        <w:gridCol w:w="450"/>
        <w:gridCol w:w="630"/>
        <w:gridCol w:w="450"/>
        <w:gridCol w:w="810"/>
        <w:gridCol w:w="720"/>
        <w:gridCol w:w="720"/>
        <w:gridCol w:w="648"/>
      </w:tblGrid>
      <w:tr w:rsidR="005B4FD4" w:rsidRPr="000C49AF" w:rsidTr="007C407A">
        <w:tc>
          <w:tcPr>
            <w:tcW w:w="411" w:type="dxa"/>
          </w:tcPr>
          <w:p w:rsidR="000C49AF" w:rsidRPr="00774404" w:rsidRDefault="000C49AF" w:rsidP="000C49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4404">
              <w:rPr>
                <w:rFonts w:ascii="Arial" w:hAnsi="Arial" w:cs="Arial"/>
                <w:sz w:val="12"/>
                <w:szCs w:val="12"/>
              </w:rPr>
              <w:t>Nr. crt.</w:t>
            </w:r>
          </w:p>
        </w:tc>
        <w:tc>
          <w:tcPr>
            <w:tcW w:w="597" w:type="dxa"/>
          </w:tcPr>
          <w:p w:rsidR="000C49AF" w:rsidRPr="00774404" w:rsidRDefault="007744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4404">
              <w:rPr>
                <w:rFonts w:ascii="Arial" w:hAnsi="Arial" w:cs="Arial"/>
                <w:sz w:val="12"/>
                <w:szCs w:val="12"/>
              </w:rPr>
              <w:t>Inst.</w:t>
            </w:r>
            <w:r w:rsidR="000C49AF" w:rsidRPr="00774404">
              <w:rPr>
                <w:rFonts w:ascii="Arial" w:hAnsi="Arial" w:cs="Arial"/>
                <w:sz w:val="12"/>
                <w:szCs w:val="12"/>
              </w:rPr>
              <w:t>/</w:t>
            </w:r>
          </w:p>
          <w:p w:rsidR="000C49AF" w:rsidRPr="00774404" w:rsidRDefault="000C49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4404">
              <w:rPr>
                <w:rFonts w:ascii="Arial" w:hAnsi="Arial" w:cs="Arial"/>
                <w:sz w:val="12"/>
                <w:szCs w:val="12"/>
              </w:rPr>
              <w:t>C</w:t>
            </w:r>
            <w:r w:rsidR="00774404" w:rsidRPr="00774404">
              <w:rPr>
                <w:rFonts w:ascii="Arial" w:hAnsi="Arial" w:cs="Arial"/>
                <w:sz w:val="12"/>
                <w:szCs w:val="12"/>
              </w:rPr>
              <w:t>entr.</w:t>
            </w:r>
          </w:p>
        </w:tc>
        <w:tc>
          <w:tcPr>
            <w:tcW w:w="2610" w:type="dxa"/>
            <w:gridSpan w:val="5"/>
          </w:tcPr>
          <w:p w:rsidR="000C49AF" w:rsidRPr="00774404" w:rsidRDefault="000C49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4404">
              <w:rPr>
                <w:rFonts w:ascii="Arial" w:hAnsi="Arial" w:cs="Arial"/>
                <w:sz w:val="12"/>
                <w:szCs w:val="12"/>
              </w:rPr>
              <w:t>Resurse umane</w:t>
            </w:r>
          </w:p>
        </w:tc>
        <w:tc>
          <w:tcPr>
            <w:tcW w:w="4050" w:type="dxa"/>
            <w:gridSpan w:val="6"/>
          </w:tcPr>
          <w:p w:rsidR="000C49AF" w:rsidRPr="00774404" w:rsidRDefault="000C49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4404">
              <w:rPr>
                <w:rFonts w:ascii="Arial" w:hAnsi="Arial" w:cs="Arial"/>
                <w:sz w:val="12"/>
                <w:szCs w:val="12"/>
              </w:rPr>
              <w:t>Articole publicate</w:t>
            </w:r>
          </w:p>
        </w:tc>
        <w:tc>
          <w:tcPr>
            <w:tcW w:w="1530" w:type="dxa"/>
            <w:gridSpan w:val="3"/>
          </w:tcPr>
          <w:p w:rsidR="000C49AF" w:rsidRPr="00774404" w:rsidRDefault="000C49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4404">
              <w:rPr>
                <w:rFonts w:ascii="Arial" w:hAnsi="Arial" w:cs="Arial"/>
                <w:sz w:val="12"/>
                <w:szCs w:val="12"/>
              </w:rPr>
              <w:t>Cărţi publicate</w:t>
            </w:r>
          </w:p>
        </w:tc>
        <w:tc>
          <w:tcPr>
            <w:tcW w:w="1080" w:type="dxa"/>
            <w:gridSpan w:val="2"/>
          </w:tcPr>
          <w:p w:rsidR="000C49AF" w:rsidRPr="00774404" w:rsidRDefault="000C49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4404">
              <w:rPr>
                <w:rFonts w:ascii="Arial" w:hAnsi="Arial" w:cs="Arial"/>
                <w:sz w:val="12"/>
                <w:szCs w:val="12"/>
              </w:rPr>
              <w:t xml:space="preserve">Premii </w:t>
            </w:r>
          </w:p>
        </w:tc>
        <w:tc>
          <w:tcPr>
            <w:tcW w:w="810" w:type="dxa"/>
            <w:vMerge w:val="restart"/>
          </w:tcPr>
          <w:p w:rsidR="008E706A" w:rsidRPr="00774404" w:rsidRDefault="000C49AF" w:rsidP="008E70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4404">
              <w:rPr>
                <w:rFonts w:ascii="Arial" w:hAnsi="Arial" w:cs="Arial"/>
                <w:sz w:val="12"/>
                <w:szCs w:val="12"/>
              </w:rPr>
              <w:t xml:space="preserve">Citări </w:t>
            </w:r>
            <w:r w:rsidR="008E706A" w:rsidRPr="00774404">
              <w:rPr>
                <w:rFonts w:ascii="Arial" w:hAnsi="Arial" w:cs="Arial"/>
                <w:sz w:val="12"/>
                <w:szCs w:val="12"/>
              </w:rPr>
              <w:t xml:space="preserve">în 2014 </w:t>
            </w:r>
          </w:p>
          <w:p w:rsidR="000C49AF" w:rsidRPr="00774404" w:rsidRDefault="000C49AF" w:rsidP="008E70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4404">
              <w:rPr>
                <w:rFonts w:ascii="Arial" w:hAnsi="Arial" w:cs="Arial"/>
                <w:sz w:val="12"/>
                <w:szCs w:val="12"/>
              </w:rPr>
              <w:t xml:space="preserve">ale lucr </w:t>
            </w:r>
            <w:r w:rsidR="008E706A" w:rsidRPr="00774404">
              <w:rPr>
                <w:rFonts w:ascii="Arial" w:hAnsi="Arial" w:cs="Arial"/>
                <w:sz w:val="12"/>
                <w:szCs w:val="12"/>
              </w:rPr>
              <w:t xml:space="preserve">publicate </w:t>
            </w:r>
            <w:r w:rsidRPr="00774404">
              <w:rPr>
                <w:rFonts w:ascii="Arial" w:hAnsi="Arial" w:cs="Arial"/>
                <w:sz w:val="12"/>
                <w:szCs w:val="12"/>
              </w:rPr>
              <w:t>anter</w:t>
            </w:r>
            <w:r w:rsidR="008E706A" w:rsidRPr="00774404">
              <w:rPr>
                <w:rFonts w:ascii="Arial" w:hAnsi="Arial" w:cs="Arial"/>
                <w:sz w:val="12"/>
                <w:szCs w:val="12"/>
              </w:rPr>
              <w:t>ior</w:t>
            </w:r>
            <w:r w:rsidRPr="00774404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0C49AF" w:rsidRPr="00774404" w:rsidRDefault="000C49AF" w:rsidP="000C49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4404">
              <w:rPr>
                <w:rFonts w:ascii="Arial" w:hAnsi="Arial" w:cs="Arial"/>
                <w:sz w:val="12"/>
                <w:szCs w:val="12"/>
              </w:rPr>
              <w:t>Conf./ Manif. organiz.</w:t>
            </w:r>
          </w:p>
        </w:tc>
        <w:tc>
          <w:tcPr>
            <w:tcW w:w="720" w:type="dxa"/>
            <w:vMerge w:val="restart"/>
          </w:tcPr>
          <w:p w:rsidR="000C49AF" w:rsidRPr="00774404" w:rsidRDefault="000C49AF" w:rsidP="000C49AF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774404">
              <w:rPr>
                <w:rFonts w:ascii="Arial" w:hAnsi="Arial" w:cs="Arial"/>
                <w:sz w:val="12"/>
                <w:szCs w:val="12"/>
                <w:lang w:val="de-DE"/>
              </w:rPr>
              <w:t>Rapoarte/</w:t>
            </w:r>
          </w:p>
          <w:p w:rsidR="000C49AF" w:rsidRPr="00774404" w:rsidRDefault="000C49AF" w:rsidP="00E34D76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774404">
              <w:rPr>
                <w:rFonts w:ascii="Arial" w:hAnsi="Arial" w:cs="Arial"/>
                <w:sz w:val="12"/>
                <w:szCs w:val="12"/>
                <w:lang w:val="de-DE"/>
              </w:rPr>
              <w:t xml:space="preserve">Studii de interes </w:t>
            </w:r>
            <w:r w:rsidRPr="00774404">
              <w:rPr>
                <w:rFonts w:ascii="Arial" w:hAnsi="Arial" w:cs="Arial"/>
                <w:sz w:val="12"/>
                <w:szCs w:val="12"/>
                <w:lang w:val="de-DE"/>
              </w:rPr>
              <w:br/>
              <w:t>na</w:t>
            </w:r>
            <w:r w:rsidR="00E34D76" w:rsidRPr="00774404">
              <w:rPr>
                <w:rFonts w:ascii="Arial" w:hAnsi="Arial" w:cs="Arial"/>
                <w:sz w:val="12"/>
                <w:szCs w:val="12"/>
                <w:lang w:val="de-DE"/>
              </w:rPr>
              <w:t>ţ</w:t>
            </w:r>
            <w:r w:rsidRPr="00774404">
              <w:rPr>
                <w:rFonts w:ascii="Arial" w:hAnsi="Arial" w:cs="Arial"/>
                <w:sz w:val="12"/>
                <w:szCs w:val="12"/>
                <w:lang w:val="de-DE"/>
              </w:rPr>
              <w:t>ional</w:t>
            </w:r>
          </w:p>
        </w:tc>
        <w:tc>
          <w:tcPr>
            <w:tcW w:w="648" w:type="dxa"/>
            <w:vMerge w:val="restart"/>
          </w:tcPr>
          <w:p w:rsidR="000C49AF" w:rsidRPr="00774404" w:rsidRDefault="000C49AF" w:rsidP="00EA44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4404">
              <w:rPr>
                <w:rFonts w:ascii="Arial" w:hAnsi="Arial" w:cs="Arial"/>
                <w:sz w:val="12"/>
                <w:szCs w:val="12"/>
              </w:rPr>
              <w:t>Brevete</w:t>
            </w:r>
            <w:r w:rsidR="003561DC" w:rsidRPr="00774404">
              <w:rPr>
                <w:rFonts w:ascii="Arial" w:hAnsi="Arial" w:cs="Arial"/>
                <w:sz w:val="12"/>
                <w:szCs w:val="12"/>
              </w:rPr>
              <w:t xml:space="preserve"> de invenţii</w:t>
            </w:r>
          </w:p>
        </w:tc>
      </w:tr>
      <w:tr w:rsidR="007C407A" w:rsidRPr="000C49AF" w:rsidTr="007C407A">
        <w:tc>
          <w:tcPr>
            <w:tcW w:w="411" w:type="dxa"/>
          </w:tcPr>
          <w:p w:rsidR="005B4FD4" w:rsidRPr="000C49AF" w:rsidRDefault="005B4FD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7" w:type="dxa"/>
          </w:tcPr>
          <w:p w:rsidR="005B4FD4" w:rsidRPr="000C49AF" w:rsidRDefault="005B4FD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30" w:type="dxa"/>
          </w:tcPr>
          <w:p w:rsidR="005B4FD4" w:rsidRPr="00774404" w:rsidRDefault="005B4FD4" w:rsidP="000C49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4404">
              <w:rPr>
                <w:rFonts w:ascii="Arial" w:hAnsi="Arial" w:cs="Arial"/>
                <w:sz w:val="12"/>
                <w:szCs w:val="12"/>
              </w:rPr>
              <w:t>Nr. cercet.</w:t>
            </w:r>
          </w:p>
        </w:tc>
        <w:tc>
          <w:tcPr>
            <w:tcW w:w="540" w:type="dxa"/>
          </w:tcPr>
          <w:p w:rsidR="005B4FD4" w:rsidRPr="00774404" w:rsidRDefault="005B4F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4404">
              <w:rPr>
                <w:rFonts w:ascii="Arial" w:hAnsi="Arial" w:cs="Arial"/>
                <w:sz w:val="12"/>
                <w:szCs w:val="12"/>
              </w:rPr>
              <w:t>Cond doct.</w:t>
            </w:r>
          </w:p>
        </w:tc>
        <w:tc>
          <w:tcPr>
            <w:tcW w:w="450" w:type="dxa"/>
          </w:tcPr>
          <w:p w:rsidR="005B4FD4" w:rsidRPr="00774404" w:rsidRDefault="005B4F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4404">
              <w:rPr>
                <w:rFonts w:ascii="Arial" w:hAnsi="Arial" w:cs="Arial"/>
                <w:sz w:val="12"/>
                <w:szCs w:val="12"/>
              </w:rPr>
              <w:t>Dr.</w:t>
            </w:r>
          </w:p>
        </w:tc>
        <w:tc>
          <w:tcPr>
            <w:tcW w:w="450" w:type="dxa"/>
          </w:tcPr>
          <w:p w:rsidR="005B4FD4" w:rsidRPr="00774404" w:rsidRDefault="005B4F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4404">
              <w:rPr>
                <w:rFonts w:ascii="Arial" w:hAnsi="Arial" w:cs="Arial"/>
                <w:sz w:val="12"/>
                <w:szCs w:val="12"/>
              </w:rPr>
              <w:t xml:space="preserve">Drd. </w:t>
            </w:r>
          </w:p>
        </w:tc>
        <w:tc>
          <w:tcPr>
            <w:tcW w:w="540" w:type="dxa"/>
          </w:tcPr>
          <w:p w:rsidR="005B4FD4" w:rsidRPr="00774404" w:rsidRDefault="005B4F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4404">
              <w:rPr>
                <w:rFonts w:ascii="Arial" w:hAnsi="Arial" w:cs="Arial"/>
                <w:sz w:val="12"/>
                <w:szCs w:val="12"/>
              </w:rPr>
              <w:t>Post-doc.</w:t>
            </w:r>
          </w:p>
        </w:tc>
        <w:tc>
          <w:tcPr>
            <w:tcW w:w="630" w:type="dxa"/>
          </w:tcPr>
          <w:p w:rsidR="005B4FD4" w:rsidRPr="00774404" w:rsidRDefault="005B4FD4" w:rsidP="00E34D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4404">
              <w:rPr>
                <w:rFonts w:ascii="Arial" w:hAnsi="Arial" w:cs="Arial"/>
                <w:sz w:val="12"/>
                <w:szCs w:val="12"/>
              </w:rPr>
              <w:t>Reviste ISI străin.</w:t>
            </w:r>
          </w:p>
        </w:tc>
        <w:tc>
          <w:tcPr>
            <w:tcW w:w="630" w:type="dxa"/>
          </w:tcPr>
          <w:p w:rsidR="005B4FD4" w:rsidRPr="00774404" w:rsidRDefault="005B4FD4" w:rsidP="00E34D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4404">
              <w:rPr>
                <w:rFonts w:ascii="Arial" w:hAnsi="Arial" w:cs="Arial"/>
                <w:sz w:val="12"/>
                <w:szCs w:val="12"/>
              </w:rPr>
              <w:t>Reviste ISI Rom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630" w:type="dxa"/>
          </w:tcPr>
          <w:p w:rsidR="005B4FD4" w:rsidRPr="00774404" w:rsidRDefault="005B4FD4" w:rsidP="0077440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774404">
              <w:rPr>
                <w:rFonts w:ascii="Arial" w:hAnsi="Arial" w:cs="Arial"/>
                <w:sz w:val="12"/>
                <w:szCs w:val="12"/>
              </w:rPr>
              <w:t xml:space="preserve">Reviste </w:t>
            </w:r>
          </w:p>
          <w:p w:rsidR="005B4FD4" w:rsidRPr="00774404" w:rsidRDefault="005B4FD4" w:rsidP="0077440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774404">
              <w:rPr>
                <w:rFonts w:ascii="Arial" w:hAnsi="Arial" w:cs="Arial"/>
                <w:sz w:val="12"/>
                <w:szCs w:val="12"/>
              </w:rPr>
              <w:t>Rom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774404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5B4FD4" w:rsidRPr="00774404" w:rsidRDefault="005B4FD4" w:rsidP="0077440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Pr="00774404">
              <w:rPr>
                <w:rFonts w:ascii="Arial" w:hAnsi="Arial" w:cs="Arial"/>
                <w:sz w:val="12"/>
                <w:szCs w:val="12"/>
              </w:rPr>
              <w:t>B+</w:t>
            </w:r>
          </w:p>
        </w:tc>
        <w:tc>
          <w:tcPr>
            <w:tcW w:w="720" w:type="dxa"/>
          </w:tcPr>
          <w:p w:rsidR="005B4FD4" w:rsidRDefault="005B4FD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Reviste</w:t>
            </w:r>
          </w:p>
          <w:p w:rsidR="005B4FD4" w:rsidRPr="00774404" w:rsidRDefault="007C407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acade-mice</w:t>
            </w:r>
          </w:p>
          <w:p w:rsidR="005B4FD4" w:rsidRPr="00774404" w:rsidRDefault="005B4FD4" w:rsidP="0077440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</w:tcPr>
          <w:p w:rsidR="005B4FD4" w:rsidRDefault="005B4FD4" w:rsidP="007C407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Reviste</w:t>
            </w:r>
          </w:p>
          <w:p w:rsidR="007C407A" w:rsidRDefault="007C407A" w:rsidP="007C407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ale</w:t>
            </w:r>
          </w:p>
          <w:p w:rsidR="007C407A" w:rsidRDefault="007C407A" w:rsidP="007C407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univ. din</w:t>
            </w:r>
          </w:p>
          <w:p w:rsidR="007C407A" w:rsidRPr="00774404" w:rsidRDefault="007C407A" w:rsidP="007C407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Rom.</w:t>
            </w:r>
          </w:p>
          <w:p w:rsidR="005B4FD4" w:rsidRPr="00774404" w:rsidRDefault="005B4FD4">
            <w:pPr>
              <w:rPr>
                <w:rFonts w:ascii="Arial" w:hAnsi="Arial" w:cs="Arial"/>
                <w:sz w:val="12"/>
                <w:szCs w:val="12"/>
              </w:rPr>
            </w:pPr>
          </w:p>
          <w:p w:rsidR="005B4FD4" w:rsidRPr="00774404" w:rsidRDefault="005B4FD4" w:rsidP="0077440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</w:tcPr>
          <w:p w:rsidR="005B4FD4" w:rsidRDefault="007C407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Volume</w:t>
            </w:r>
          </w:p>
          <w:p w:rsidR="007C407A" w:rsidRDefault="007C407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colective</w:t>
            </w:r>
          </w:p>
          <w:p w:rsidR="007C407A" w:rsidRDefault="007C407A">
            <w:pPr>
              <w:rPr>
                <w:rFonts w:ascii="Arial" w:hAnsi="Arial" w:cs="Arial"/>
                <w:sz w:val="12"/>
                <w:szCs w:val="12"/>
                <w:lang w:val="ro-RO"/>
              </w:rPr>
            </w:pPr>
            <w:r>
              <w:rPr>
                <w:rFonts w:ascii="Arial" w:hAnsi="Arial" w:cs="Arial"/>
                <w:sz w:val="12"/>
                <w:szCs w:val="12"/>
                <w:lang w:val="ro-RO"/>
              </w:rPr>
              <w:t xml:space="preserve">    ţară/</w:t>
            </w:r>
          </w:p>
          <w:p w:rsidR="007C407A" w:rsidRPr="007C407A" w:rsidRDefault="007C407A">
            <w:pPr>
              <w:rPr>
                <w:rFonts w:ascii="Arial" w:hAnsi="Arial" w:cs="Arial"/>
                <w:sz w:val="12"/>
                <w:szCs w:val="12"/>
                <w:lang w:val="ro-RO"/>
              </w:rPr>
            </w:pPr>
            <w:r>
              <w:rPr>
                <w:rFonts w:ascii="Arial" w:hAnsi="Arial" w:cs="Arial"/>
                <w:sz w:val="12"/>
                <w:szCs w:val="12"/>
                <w:lang w:val="ro-RO"/>
              </w:rPr>
              <w:t xml:space="preserve">   străin.</w:t>
            </w:r>
          </w:p>
          <w:p w:rsidR="005B4FD4" w:rsidRDefault="005B4FD4">
            <w:pPr>
              <w:rPr>
                <w:rFonts w:ascii="Arial" w:hAnsi="Arial" w:cs="Arial"/>
                <w:sz w:val="12"/>
                <w:szCs w:val="12"/>
              </w:rPr>
            </w:pPr>
          </w:p>
          <w:p w:rsidR="005B4FD4" w:rsidRPr="00774404" w:rsidRDefault="005B4FD4" w:rsidP="005B4FD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</w:tcPr>
          <w:p w:rsidR="005B4FD4" w:rsidRPr="00774404" w:rsidRDefault="005B4FD4" w:rsidP="007C407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4404">
              <w:rPr>
                <w:rFonts w:ascii="Arial" w:hAnsi="Arial" w:cs="Arial"/>
                <w:sz w:val="12"/>
                <w:szCs w:val="12"/>
              </w:rPr>
              <w:t xml:space="preserve">în </w:t>
            </w:r>
            <w:r w:rsidR="007C407A">
              <w:rPr>
                <w:rFonts w:ascii="Arial" w:hAnsi="Arial" w:cs="Arial"/>
                <w:sz w:val="12"/>
                <w:szCs w:val="12"/>
              </w:rPr>
              <w:t>strain</w:t>
            </w:r>
          </w:p>
        </w:tc>
        <w:tc>
          <w:tcPr>
            <w:tcW w:w="540" w:type="dxa"/>
          </w:tcPr>
          <w:p w:rsidR="005B4FD4" w:rsidRPr="00774404" w:rsidRDefault="005B4F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4404">
              <w:rPr>
                <w:rFonts w:ascii="Arial" w:hAnsi="Arial" w:cs="Arial"/>
                <w:sz w:val="12"/>
                <w:szCs w:val="12"/>
              </w:rPr>
              <w:t>în EAR</w:t>
            </w:r>
          </w:p>
        </w:tc>
        <w:tc>
          <w:tcPr>
            <w:tcW w:w="450" w:type="dxa"/>
          </w:tcPr>
          <w:p w:rsidR="005B4FD4" w:rsidRPr="00774404" w:rsidRDefault="005B4F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4404">
              <w:rPr>
                <w:rFonts w:ascii="Arial" w:hAnsi="Arial" w:cs="Arial"/>
                <w:sz w:val="12"/>
                <w:szCs w:val="12"/>
              </w:rPr>
              <w:t>în ţară</w:t>
            </w:r>
          </w:p>
        </w:tc>
        <w:tc>
          <w:tcPr>
            <w:tcW w:w="630" w:type="dxa"/>
          </w:tcPr>
          <w:p w:rsidR="005B4FD4" w:rsidRPr="00774404" w:rsidRDefault="005B4FD4" w:rsidP="00E34D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4404">
              <w:rPr>
                <w:rFonts w:ascii="Arial" w:hAnsi="Arial" w:cs="Arial"/>
                <w:sz w:val="12"/>
                <w:szCs w:val="12"/>
              </w:rPr>
              <w:t>în străin.</w:t>
            </w:r>
          </w:p>
        </w:tc>
        <w:tc>
          <w:tcPr>
            <w:tcW w:w="450" w:type="dxa"/>
          </w:tcPr>
          <w:p w:rsidR="005B4FD4" w:rsidRPr="00774404" w:rsidRDefault="005B4F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4404">
              <w:rPr>
                <w:rFonts w:ascii="Arial" w:hAnsi="Arial" w:cs="Arial"/>
                <w:sz w:val="12"/>
                <w:szCs w:val="12"/>
              </w:rPr>
              <w:t>ale AR</w:t>
            </w:r>
          </w:p>
        </w:tc>
        <w:tc>
          <w:tcPr>
            <w:tcW w:w="810" w:type="dxa"/>
            <w:vMerge/>
          </w:tcPr>
          <w:p w:rsidR="005B4FD4" w:rsidRPr="00774404" w:rsidRDefault="005B4FD4" w:rsidP="000C49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Merge/>
          </w:tcPr>
          <w:p w:rsidR="005B4FD4" w:rsidRPr="00774404" w:rsidRDefault="005B4FD4" w:rsidP="000C49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Merge/>
          </w:tcPr>
          <w:p w:rsidR="005B4FD4" w:rsidRPr="00774404" w:rsidRDefault="005B4FD4" w:rsidP="000C49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8" w:type="dxa"/>
            <w:vMerge/>
          </w:tcPr>
          <w:p w:rsidR="005B4FD4" w:rsidRPr="00774404" w:rsidRDefault="005B4F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C407A" w:rsidRPr="000C49AF" w:rsidTr="00EA7D25">
        <w:trPr>
          <w:trHeight w:val="728"/>
        </w:trPr>
        <w:tc>
          <w:tcPr>
            <w:tcW w:w="411" w:type="dxa"/>
          </w:tcPr>
          <w:p w:rsidR="005B4FD4" w:rsidRPr="00506667" w:rsidRDefault="00506667" w:rsidP="003561D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06667"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597" w:type="dxa"/>
          </w:tcPr>
          <w:p w:rsidR="00506667" w:rsidRDefault="00506667" w:rsidP="00506667">
            <w:pPr>
              <w:spacing w:line="360" w:lineRule="auto"/>
              <w:rPr>
                <w:rFonts w:ascii="Arial" w:hAnsi="Arial" w:cs="Arial"/>
                <w:sz w:val="16"/>
                <w:szCs w:val="20"/>
                <w:lang w:val="ro-RO"/>
              </w:rPr>
            </w:pPr>
          </w:p>
          <w:p w:rsidR="00506667" w:rsidRPr="00506667" w:rsidRDefault="00506667" w:rsidP="00506667">
            <w:pPr>
              <w:spacing w:line="360" w:lineRule="auto"/>
              <w:rPr>
                <w:rFonts w:ascii="Arial" w:hAnsi="Arial" w:cs="Arial"/>
                <w:sz w:val="16"/>
                <w:szCs w:val="20"/>
                <w:lang w:val="ro-RO"/>
              </w:rPr>
            </w:pPr>
          </w:p>
        </w:tc>
        <w:tc>
          <w:tcPr>
            <w:tcW w:w="630" w:type="dxa"/>
          </w:tcPr>
          <w:p w:rsidR="005B4FD4" w:rsidRPr="00506667" w:rsidRDefault="003C0475" w:rsidP="003561D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06667">
              <w:rPr>
                <w:rFonts w:ascii="Arial" w:hAnsi="Arial" w:cs="Arial"/>
                <w:b/>
                <w:sz w:val="16"/>
                <w:szCs w:val="20"/>
              </w:rPr>
              <w:t>7</w:t>
            </w:r>
          </w:p>
        </w:tc>
        <w:tc>
          <w:tcPr>
            <w:tcW w:w="540" w:type="dxa"/>
          </w:tcPr>
          <w:p w:rsidR="005B4FD4" w:rsidRPr="000C49AF" w:rsidRDefault="003C0475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–</w:t>
            </w:r>
          </w:p>
        </w:tc>
        <w:tc>
          <w:tcPr>
            <w:tcW w:w="450" w:type="dxa"/>
          </w:tcPr>
          <w:p w:rsidR="005B4FD4" w:rsidRPr="00506667" w:rsidRDefault="003C0475" w:rsidP="003561D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06667">
              <w:rPr>
                <w:rFonts w:ascii="Arial" w:hAnsi="Arial" w:cs="Arial"/>
                <w:b/>
                <w:sz w:val="16"/>
                <w:szCs w:val="20"/>
              </w:rPr>
              <w:t>5</w:t>
            </w:r>
          </w:p>
        </w:tc>
        <w:tc>
          <w:tcPr>
            <w:tcW w:w="450" w:type="dxa"/>
          </w:tcPr>
          <w:p w:rsidR="005B4FD4" w:rsidRPr="000C49AF" w:rsidRDefault="003C0475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–</w:t>
            </w:r>
          </w:p>
        </w:tc>
        <w:tc>
          <w:tcPr>
            <w:tcW w:w="540" w:type="dxa"/>
          </w:tcPr>
          <w:p w:rsidR="005B4FD4" w:rsidRPr="000C49AF" w:rsidRDefault="003C0475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–</w:t>
            </w:r>
          </w:p>
        </w:tc>
        <w:tc>
          <w:tcPr>
            <w:tcW w:w="630" w:type="dxa"/>
          </w:tcPr>
          <w:p w:rsidR="005B4FD4" w:rsidRPr="000C49AF" w:rsidRDefault="003C0475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–</w:t>
            </w:r>
          </w:p>
        </w:tc>
        <w:tc>
          <w:tcPr>
            <w:tcW w:w="630" w:type="dxa"/>
          </w:tcPr>
          <w:p w:rsidR="005B4FD4" w:rsidRPr="000C49AF" w:rsidRDefault="003C0475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–</w:t>
            </w:r>
          </w:p>
        </w:tc>
        <w:tc>
          <w:tcPr>
            <w:tcW w:w="630" w:type="dxa"/>
          </w:tcPr>
          <w:p w:rsidR="005B4FD4" w:rsidRPr="000C49AF" w:rsidRDefault="003C0475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–</w:t>
            </w:r>
          </w:p>
        </w:tc>
        <w:tc>
          <w:tcPr>
            <w:tcW w:w="720" w:type="dxa"/>
          </w:tcPr>
          <w:p w:rsidR="005B4FD4" w:rsidRPr="00506667" w:rsidRDefault="003C0475" w:rsidP="003561D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06667">
              <w:rPr>
                <w:rFonts w:ascii="Arial" w:hAnsi="Arial" w:cs="Arial"/>
                <w:b/>
                <w:sz w:val="16"/>
                <w:szCs w:val="20"/>
              </w:rPr>
              <w:t>18</w:t>
            </w:r>
          </w:p>
        </w:tc>
        <w:tc>
          <w:tcPr>
            <w:tcW w:w="720" w:type="dxa"/>
          </w:tcPr>
          <w:p w:rsidR="005B4FD4" w:rsidRPr="000C49AF" w:rsidRDefault="003C0475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–</w:t>
            </w:r>
          </w:p>
        </w:tc>
        <w:tc>
          <w:tcPr>
            <w:tcW w:w="720" w:type="dxa"/>
          </w:tcPr>
          <w:p w:rsidR="005B4FD4" w:rsidRPr="00506667" w:rsidRDefault="003C0475" w:rsidP="003561D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06667">
              <w:rPr>
                <w:rFonts w:ascii="Arial" w:hAnsi="Arial" w:cs="Arial"/>
                <w:b/>
                <w:sz w:val="16"/>
                <w:szCs w:val="20"/>
              </w:rPr>
              <w:t>3</w:t>
            </w:r>
            <w:r w:rsidR="00506667" w:rsidRPr="00506667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506667">
              <w:rPr>
                <w:rFonts w:ascii="Arial" w:hAnsi="Arial" w:cs="Arial"/>
                <w:b/>
                <w:sz w:val="16"/>
                <w:szCs w:val="20"/>
              </w:rPr>
              <w:t>/</w:t>
            </w:r>
            <w:r w:rsidR="00506667" w:rsidRPr="00506667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506667">
              <w:rPr>
                <w:rFonts w:ascii="Arial" w:hAnsi="Arial" w:cs="Arial"/>
                <w:b/>
                <w:sz w:val="16"/>
                <w:szCs w:val="20"/>
              </w:rPr>
              <w:t>0</w:t>
            </w:r>
          </w:p>
        </w:tc>
        <w:tc>
          <w:tcPr>
            <w:tcW w:w="540" w:type="dxa"/>
          </w:tcPr>
          <w:p w:rsidR="005B4FD4" w:rsidRPr="000C49AF" w:rsidRDefault="003C0475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–</w:t>
            </w:r>
          </w:p>
        </w:tc>
        <w:tc>
          <w:tcPr>
            <w:tcW w:w="540" w:type="dxa"/>
          </w:tcPr>
          <w:p w:rsidR="005B4FD4" w:rsidRPr="00506667" w:rsidRDefault="003C0475" w:rsidP="003561D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06667"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450" w:type="dxa"/>
          </w:tcPr>
          <w:p w:rsidR="005B4FD4" w:rsidRPr="000C49AF" w:rsidRDefault="003C0475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–</w:t>
            </w:r>
          </w:p>
        </w:tc>
        <w:tc>
          <w:tcPr>
            <w:tcW w:w="630" w:type="dxa"/>
          </w:tcPr>
          <w:p w:rsidR="005B4FD4" w:rsidRPr="000C49AF" w:rsidRDefault="003C0475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–</w:t>
            </w:r>
          </w:p>
        </w:tc>
        <w:tc>
          <w:tcPr>
            <w:tcW w:w="450" w:type="dxa"/>
          </w:tcPr>
          <w:p w:rsidR="005B4FD4" w:rsidRPr="000C49AF" w:rsidRDefault="003C0475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–</w:t>
            </w:r>
          </w:p>
        </w:tc>
        <w:tc>
          <w:tcPr>
            <w:tcW w:w="810" w:type="dxa"/>
          </w:tcPr>
          <w:p w:rsidR="005B4FD4" w:rsidRPr="00864C2D" w:rsidRDefault="00B50A46" w:rsidP="003561D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96</w:t>
            </w:r>
          </w:p>
        </w:tc>
        <w:tc>
          <w:tcPr>
            <w:tcW w:w="720" w:type="dxa"/>
          </w:tcPr>
          <w:p w:rsidR="005B4FD4" w:rsidRPr="00506667" w:rsidRDefault="00506667" w:rsidP="003561D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06667">
              <w:rPr>
                <w:rFonts w:ascii="Arial" w:hAnsi="Arial" w:cs="Arial"/>
                <w:b/>
                <w:sz w:val="16"/>
                <w:szCs w:val="20"/>
              </w:rPr>
              <w:t>4</w:t>
            </w:r>
          </w:p>
        </w:tc>
        <w:tc>
          <w:tcPr>
            <w:tcW w:w="720" w:type="dxa"/>
          </w:tcPr>
          <w:p w:rsidR="005B4FD4" w:rsidRPr="000C49AF" w:rsidRDefault="00506667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–</w:t>
            </w:r>
          </w:p>
        </w:tc>
        <w:tc>
          <w:tcPr>
            <w:tcW w:w="648" w:type="dxa"/>
          </w:tcPr>
          <w:p w:rsidR="005B4FD4" w:rsidRPr="000C49AF" w:rsidRDefault="00506667" w:rsidP="003561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–</w:t>
            </w:r>
          </w:p>
        </w:tc>
      </w:tr>
    </w:tbl>
    <w:p w:rsidR="000C49AF" w:rsidRDefault="000C49AF" w:rsidP="003561DC">
      <w:pPr>
        <w:rPr>
          <w:rFonts w:ascii="Arial" w:hAnsi="Arial" w:cs="Arial"/>
          <w:b/>
        </w:rPr>
      </w:pPr>
    </w:p>
    <w:p w:rsidR="00EA7D25" w:rsidRDefault="00EA7D25" w:rsidP="003561DC">
      <w:pPr>
        <w:rPr>
          <w:rFonts w:ascii="Arial" w:hAnsi="Arial" w:cs="Arial"/>
          <w:b/>
        </w:rPr>
      </w:pPr>
    </w:p>
    <w:p w:rsidR="00EA7D25" w:rsidRPr="00EA7D25" w:rsidRDefault="00EA7D25" w:rsidP="00EA7D25">
      <w:pPr>
        <w:pStyle w:val="NoSpacing"/>
        <w:jc w:val="both"/>
        <w:rPr>
          <w:rFonts w:ascii="Times New Roman" w:hAnsi="Times New Roman" w:cs="Times New Roman"/>
          <w:lang w:val="ro-RO"/>
        </w:rPr>
      </w:pPr>
      <w:r w:rsidRPr="00EA7D25">
        <w:rPr>
          <w:rFonts w:ascii="Times New Roman" w:hAnsi="Times New Roman" w:cs="Times New Roman"/>
          <w:lang w:val="ro-RO"/>
        </w:rPr>
        <w:t xml:space="preserve">             Director interimar,                                                                                                                                                 Secretar ştiinţific,</w:t>
      </w:r>
    </w:p>
    <w:p w:rsidR="00EA7D25" w:rsidRPr="00EA7D25" w:rsidRDefault="00EA7D25" w:rsidP="00EA7D25">
      <w:pPr>
        <w:pStyle w:val="NoSpacing"/>
        <w:jc w:val="both"/>
        <w:rPr>
          <w:rFonts w:ascii="Times New Roman" w:hAnsi="Times New Roman" w:cs="Times New Roman"/>
          <w:lang w:val="ro-RO"/>
        </w:rPr>
      </w:pPr>
      <w:r w:rsidRPr="00EA7D25">
        <w:rPr>
          <w:rFonts w:ascii="Times New Roman" w:hAnsi="Times New Roman" w:cs="Times New Roman"/>
          <w:lang w:val="ro-RO"/>
        </w:rPr>
        <w:t xml:space="preserve">        Cercet. şt. dr. Marian Olaru                                                                                                            </w:t>
      </w:r>
      <w:r>
        <w:rPr>
          <w:rFonts w:ascii="Times New Roman" w:hAnsi="Times New Roman" w:cs="Times New Roman"/>
          <w:lang w:val="ro-RO"/>
        </w:rPr>
        <w:t xml:space="preserve">                  </w:t>
      </w:r>
      <w:r w:rsidRPr="00EA7D25">
        <w:rPr>
          <w:rFonts w:ascii="Times New Roman" w:hAnsi="Times New Roman" w:cs="Times New Roman"/>
          <w:lang w:val="ro-RO"/>
        </w:rPr>
        <w:t xml:space="preserve"> Cercet. şt. III dr. Vasile I. Schipor</w:t>
      </w:r>
    </w:p>
    <w:p w:rsidR="00EA7D25" w:rsidRPr="00EA7D25" w:rsidRDefault="00EA7D25" w:rsidP="003561DC">
      <w:pPr>
        <w:rPr>
          <w:rFonts w:ascii="Arial" w:hAnsi="Arial" w:cs="Arial"/>
          <w:b/>
          <w:lang w:val="ro-RO"/>
        </w:rPr>
      </w:pPr>
    </w:p>
    <w:sectPr w:rsidR="00EA7D25" w:rsidRPr="00EA7D25" w:rsidSect="000C49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0C49AF"/>
    <w:rsid w:val="000C49AF"/>
    <w:rsid w:val="003561DC"/>
    <w:rsid w:val="003C0475"/>
    <w:rsid w:val="00506667"/>
    <w:rsid w:val="00570F2C"/>
    <w:rsid w:val="005B4FD4"/>
    <w:rsid w:val="00681AC1"/>
    <w:rsid w:val="006C465F"/>
    <w:rsid w:val="00774404"/>
    <w:rsid w:val="007C407A"/>
    <w:rsid w:val="00847060"/>
    <w:rsid w:val="00864C2D"/>
    <w:rsid w:val="008E706A"/>
    <w:rsid w:val="009453F4"/>
    <w:rsid w:val="00B50A46"/>
    <w:rsid w:val="00D13D88"/>
    <w:rsid w:val="00DC6F18"/>
    <w:rsid w:val="00E34D76"/>
    <w:rsid w:val="00EA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A7D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</cp:lastModifiedBy>
  <cp:revision>14</cp:revision>
  <cp:lastPrinted>2014-12-04T09:09:00Z</cp:lastPrinted>
  <dcterms:created xsi:type="dcterms:W3CDTF">2014-11-15T17:05:00Z</dcterms:created>
  <dcterms:modified xsi:type="dcterms:W3CDTF">2014-12-04T09:16:00Z</dcterms:modified>
</cp:coreProperties>
</file>